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6660" w14:textId="63211796" w:rsidR="00FB5D8A" w:rsidRPr="005B580C" w:rsidRDefault="00F14EBD" w:rsidP="00AC4F2B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C9086F" wp14:editId="2DA55D5A">
                <wp:simplePos x="0" y="0"/>
                <wp:positionH relativeFrom="margin">
                  <wp:posOffset>798195</wp:posOffset>
                </wp:positionH>
                <wp:positionV relativeFrom="paragraph">
                  <wp:posOffset>-633095</wp:posOffset>
                </wp:positionV>
                <wp:extent cx="4787900" cy="1304925"/>
                <wp:effectExtent l="19050" t="38100" r="1270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1304925"/>
                        </a:xfrm>
                        <a:prstGeom prst="upArrowCallout">
                          <a:avLst>
                            <a:gd name="adj1" fmla="val 78051"/>
                            <a:gd name="adj2" fmla="val 101605"/>
                            <a:gd name="adj3" fmla="val 23611"/>
                            <a:gd name="adj4" fmla="val 625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77829" w14:textId="1CD101E6" w:rsidR="003F5514" w:rsidRPr="001944D7" w:rsidRDefault="003F5514" w:rsidP="003060A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ＭＳ Ｐ明朝"/>
                                <w:sz w:val="24"/>
                                <w:szCs w:val="32"/>
                              </w:rPr>
                            </w:pPr>
                            <w:r w:rsidRPr="001944D7">
                              <w:rPr>
                                <w:rFonts w:ascii="UD デジタル 教科書体 NK-R" w:eastAsia="UD デジタル 教科書体 NK-R" w:hint="eastAsia"/>
                                <w:b/>
                                <w:sz w:val="48"/>
                                <w:szCs w:val="48"/>
                                <w:u w:val="wave"/>
                              </w:rPr>
                              <w:t>FAX　098-(887)-1071</w:t>
                            </w:r>
                            <w:r w:rsidRPr="001944D7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944D7">
                              <w:rPr>
                                <w:rFonts w:ascii="UD デジタル 教科書体 NK-R" w:eastAsia="UD デジタル 教科書体 NK-R" w:hAnsi="ＭＳ Ｐ明朝" w:hint="eastAsia"/>
                                <w:sz w:val="24"/>
                                <w:szCs w:val="32"/>
                              </w:rPr>
                              <w:t>（担当：</w:t>
                            </w:r>
                            <w:r w:rsidR="00392B61" w:rsidRPr="001944D7">
                              <w:rPr>
                                <w:rFonts w:ascii="UD デジタル 教科書体 NK-R" w:eastAsia="UD デジタル 教科書体 NK-R" w:hAnsi="ＭＳ Ｐ明朝" w:hint="eastAsia"/>
                                <w:sz w:val="24"/>
                                <w:szCs w:val="32"/>
                              </w:rPr>
                              <w:t>新垣</w:t>
                            </w:r>
                            <w:r w:rsidRPr="001944D7">
                              <w:rPr>
                                <w:rFonts w:ascii="UD デジタル 教科書体 NK-R" w:eastAsia="UD デジタル 教科書体 NK-R" w:hAnsi="ＭＳ Ｐ明朝"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 w14:paraId="76B9716B" w14:textId="77777777" w:rsidR="003F5514" w:rsidRPr="001944D7" w:rsidRDefault="003F5514" w:rsidP="003F551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ＭＳ Ｐ明朝"/>
                                <w:b/>
                                <w:sz w:val="10"/>
                                <w:szCs w:val="32"/>
                              </w:rPr>
                            </w:pPr>
                          </w:p>
                          <w:p w14:paraId="4340FC60" w14:textId="30F7263B" w:rsidR="003F5514" w:rsidRPr="001944D7" w:rsidRDefault="003F5514" w:rsidP="003F551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48"/>
                                <w:szCs w:val="48"/>
                                <w:u w:val="double"/>
                              </w:rPr>
                            </w:pPr>
                            <w:r w:rsidRPr="001944D7">
                              <w:rPr>
                                <w:rFonts w:ascii="UD デジタル 教科書体 NK-R" w:eastAsia="UD デジタル 教科書体 NK-R" w:hAnsi="ＭＳ Ｐ明朝" w:hint="eastAsia"/>
                                <w:b/>
                                <w:sz w:val="24"/>
                                <w:szCs w:val="32"/>
                                <w:u w:val="double"/>
                              </w:rPr>
                              <w:t>誤送信防止の</w:t>
                            </w:r>
                            <w:r w:rsidR="00757481" w:rsidRPr="001944D7">
                              <w:rPr>
                                <w:rFonts w:ascii="UD デジタル 教科書体 NK-R" w:eastAsia="UD デジタル 教科書体 NK-R" w:hAnsi="ＭＳ Ｐ明朝" w:hint="eastAsia"/>
                                <w:b/>
                                <w:sz w:val="24"/>
                                <w:szCs w:val="32"/>
                                <w:u w:val="double"/>
                              </w:rPr>
                              <w:t>ため</w:t>
                            </w:r>
                            <w:r w:rsidRPr="001944D7">
                              <w:rPr>
                                <w:rFonts w:ascii="UD デジタル 教科書体 NK-R" w:eastAsia="UD デジタル 教科書体 NK-R" w:hAnsi="ＭＳ Ｐ明朝" w:hint="eastAsia"/>
                                <w:b/>
                                <w:sz w:val="24"/>
                                <w:szCs w:val="32"/>
                                <w:u w:val="double"/>
                              </w:rPr>
                              <w:t>、FAX番号を御確認の上、</w:t>
                            </w:r>
                            <w:r w:rsidR="00227444" w:rsidRPr="001944D7">
                              <w:rPr>
                                <w:rFonts w:ascii="UD デジタル 教科書体 NK-R" w:eastAsia="UD デジタル 教科書体 NK-R" w:hAnsi="ＭＳ Ｐ明朝" w:hint="eastAsia"/>
                                <w:b/>
                                <w:sz w:val="24"/>
                                <w:szCs w:val="32"/>
                                <w:u w:val="double"/>
                              </w:rPr>
                              <w:t>お</w:t>
                            </w:r>
                            <w:r w:rsidRPr="001944D7">
                              <w:rPr>
                                <w:rFonts w:ascii="UD デジタル 教科書体 NK-R" w:eastAsia="UD デジタル 教科書体 NK-R" w:hAnsi="ＭＳ Ｐ明朝" w:hint="eastAsia"/>
                                <w:b/>
                                <w:sz w:val="24"/>
                                <w:szCs w:val="32"/>
                                <w:u w:val="double"/>
                              </w:rPr>
                              <w:t>申込ください。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9086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" o:spid="_x0000_s1026" type="#_x0000_t79" style="position:absolute;left:0;text-align:left;margin-left:62.85pt;margin-top:-49.85pt;width:377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" adj="8100,4819,5100,8503" filled="f" fillcolor="#f2f2f2" strokeweight="2.25pt">
                <v:textbox inset="5.85pt,.7pt,5.85pt,.7pt">
                  <w:txbxContent>
                    <w:p w14:paraId="1FA77829" w14:textId="1CD101E6" w:rsidR="003F5514" w:rsidRPr="001944D7" w:rsidRDefault="003F5514" w:rsidP="003060A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="ＭＳ Ｐ明朝" w:hint="eastAsia"/>
                          <w:sz w:val="24"/>
                          <w:szCs w:val="32"/>
                        </w:rPr>
                      </w:pPr>
                      <w:r w:rsidRPr="001944D7">
                        <w:rPr>
                          <w:rFonts w:ascii="UD デジタル 教科書体 NK-R" w:eastAsia="UD デジタル 教科書体 NK-R" w:hint="eastAsia"/>
                          <w:b/>
                          <w:sz w:val="48"/>
                          <w:szCs w:val="48"/>
                          <w:u w:val="wave"/>
                        </w:rPr>
                        <w:t>FAX　098-(887)-1071</w:t>
                      </w:r>
                      <w:r w:rsidRPr="001944D7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 xml:space="preserve"> </w:t>
                      </w:r>
                      <w:r w:rsidRPr="001944D7">
                        <w:rPr>
                          <w:rFonts w:ascii="UD デジタル 教科書体 NK-R" w:eastAsia="UD デジタル 教科書体 NK-R" w:hAnsi="ＭＳ Ｐ明朝" w:hint="eastAsia"/>
                          <w:sz w:val="24"/>
                          <w:szCs w:val="32"/>
                        </w:rPr>
                        <w:t>（担当：</w:t>
                      </w:r>
                      <w:r w:rsidR="00392B61" w:rsidRPr="001944D7">
                        <w:rPr>
                          <w:rFonts w:ascii="UD デジタル 教科書体 NK-R" w:eastAsia="UD デジタル 教科書体 NK-R" w:hAnsi="ＭＳ Ｐ明朝" w:hint="eastAsia"/>
                          <w:sz w:val="24"/>
                          <w:szCs w:val="32"/>
                        </w:rPr>
                        <w:t>新垣</w:t>
                      </w:r>
                      <w:r w:rsidRPr="001944D7">
                        <w:rPr>
                          <w:rFonts w:ascii="UD デジタル 教科書体 NK-R" w:eastAsia="UD デジタル 教科書体 NK-R" w:hAnsi="ＭＳ Ｐ明朝" w:hint="eastAsia"/>
                          <w:sz w:val="24"/>
                          <w:szCs w:val="32"/>
                        </w:rPr>
                        <w:t>）</w:t>
                      </w:r>
                    </w:p>
                    <w:p w14:paraId="76B9716B" w14:textId="77777777" w:rsidR="003F5514" w:rsidRPr="001944D7" w:rsidRDefault="003F5514" w:rsidP="003F5514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="ＭＳ Ｐ明朝" w:hint="eastAsia"/>
                          <w:b/>
                          <w:sz w:val="10"/>
                          <w:szCs w:val="32"/>
                        </w:rPr>
                      </w:pPr>
                    </w:p>
                    <w:p w14:paraId="4340FC60" w14:textId="30F7263B" w:rsidR="003F5514" w:rsidRPr="001944D7" w:rsidRDefault="003F5514" w:rsidP="003F5514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int="eastAsia"/>
                          <w:b/>
                          <w:sz w:val="48"/>
                          <w:szCs w:val="48"/>
                          <w:u w:val="double"/>
                        </w:rPr>
                      </w:pPr>
                      <w:r w:rsidRPr="001944D7">
                        <w:rPr>
                          <w:rFonts w:ascii="UD デジタル 教科書体 NK-R" w:eastAsia="UD デジタル 教科書体 NK-R" w:hAnsi="ＭＳ Ｐ明朝" w:hint="eastAsia"/>
                          <w:b/>
                          <w:sz w:val="24"/>
                          <w:szCs w:val="32"/>
                          <w:u w:val="double"/>
                        </w:rPr>
                        <w:t>誤送信防止の</w:t>
                      </w:r>
                      <w:r w:rsidR="00757481" w:rsidRPr="001944D7">
                        <w:rPr>
                          <w:rFonts w:ascii="UD デジタル 教科書体 NK-R" w:eastAsia="UD デジタル 教科書体 NK-R" w:hAnsi="ＭＳ Ｐ明朝" w:hint="eastAsia"/>
                          <w:b/>
                          <w:sz w:val="24"/>
                          <w:szCs w:val="32"/>
                          <w:u w:val="double"/>
                        </w:rPr>
                        <w:t>ため</w:t>
                      </w:r>
                      <w:r w:rsidRPr="001944D7">
                        <w:rPr>
                          <w:rFonts w:ascii="UD デジタル 教科書体 NK-R" w:eastAsia="UD デジタル 教科書体 NK-R" w:hAnsi="ＭＳ Ｐ明朝" w:hint="eastAsia"/>
                          <w:b/>
                          <w:sz w:val="24"/>
                          <w:szCs w:val="32"/>
                          <w:u w:val="double"/>
                        </w:rPr>
                        <w:t>、FAX番号を御確認の上、</w:t>
                      </w:r>
                      <w:r w:rsidR="00227444" w:rsidRPr="001944D7">
                        <w:rPr>
                          <w:rFonts w:ascii="UD デジタル 教科書体 NK-R" w:eastAsia="UD デジタル 教科書体 NK-R" w:hAnsi="ＭＳ Ｐ明朝" w:hint="eastAsia"/>
                          <w:b/>
                          <w:sz w:val="24"/>
                          <w:szCs w:val="32"/>
                          <w:u w:val="double"/>
                        </w:rPr>
                        <w:t>お</w:t>
                      </w:r>
                      <w:r w:rsidRPr="001944D7">
                        <w:rPr>
                          <w:rFonts w:ascii="UD デジタル 教科書体 NK-R" w:eastAsia="UD デジタル 教科書体 NK-R" w:hAnsi="ＭＳ Ｐ明朝" w:hint="eastAsia"/>
                          <w:b/>
                          <w:sz w:val="24"/>
                          <w:szCs w:val="32"/>
                          <w:u w:val="double"/>
                        </w:rPr>
                        <w:t>申込ください。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E5D3A" w14:textId="77777777" w:rsidR="008717DA" w:rsidRPr="005B580C" w:rsidRDefault="008717DA" w:rsidP="00AC4F2B">
      <w:pPr>
        <w:rPr>
          <w:rFonts w:ascii="HGSｺﾞｼｯｸM" w:eastAsia="HGSｺﾞｼｯｸM" w:hAnsi="ＭＳ 明朝"/>
          <w:sz w:val="24"/>
        </w:rPr>
      </w:pPr>
    </w:p>
    <w:p w14:paraId="415B2036" w14:textId="77777777" w:rsidR="00DD6FC4" w:rsidRPr="005B580C" w:rsidRDefault="00DD6FC4" w:rsidP="00AC4F2B">
      <w:pPr>
        <w:rPr>
          <w:rFonts w:ascii="HGSｺﾞｼｯｸM" w:eastAsia="HGSｺﾞｼｯｸM" w:hAnsi="ＭＳ 明朝"/>
          <w:sz w:val="24"/>
        </w:rPr>
      </w:pPr>
    </w:p>
    <w:p w14:paraId="7E2838CE" w14:textId="77777777" w:rsidR="001944D7" w:rsidRDefault="00542FFF" w:rsidP="00AC4F2B">
      <w:pPr>
        <w:rPr>
          <w:rFonts w:ascii="HGSｺﾞｼｯｸM" w:eastAsia="HGSｺﾞｼｯｸM" w:hAnsi="ＭＳ 明朝"/>
          <w:sz w:val="24"/>
        </w:rPr>
      </w:pPr>
      <w:r w:rsidRPr="005B580C">
        <w:rPr>
          <w:rFonts w:ascii="HGSｺﾞｼｯｸM" w:eastAsia="HGSｺﾞｼｯｸM" w:hAnsi="ＭＳ 明朝" w:hint="eastAsia"/>
          <w:sz w:val="24"/>
        </w:rPr>
        <w:t xml:space="preserve">                 </w:t>
      </w:r>
    </w:p>
    <w:p w14:paraId="5FEF7C8D" w14:textId="7FCBD2E3" w:rsidR="00542FFF" w:rsidRPr="001944D7" w:rsidRDefault="00542FFF" w:rsidP="00AC4F2B">
      <w:pPr>
        <w:rPr>
          <w:rFonts w:ascii="UD デジタル 教科書体 NK-R" w:eastAsia="UD デジタル 教科書体 NK-R" w:hAnsi="ＭＳ 明朝"/>
          <w:sz w:val="24"/>
        </w:rPr>
      </w:pPr>
      <w:r w:rsidRPr="005B580C">
        <w:rPr>
          <w:rFonts w:ascii="HGSｺﾞｼｯｸM" w:eastAsia="HGSｺﾞｼｯｸM" w:hAnsi="ＭＳ 明朝" w:hint="eastAsia"/>
          <w:sz w:val="24"/>
        </w:rPr>
        <w:t xml:space="preserve">                </w:t>
      </w:r>
      <w:r w:rsidRPr="005B580C">
        <w:rPr>
          <w:rFonts w:ascii="HGSｺﾞｼｯｸM" w:eastAsia="HGSｺﾞｼｯｸM" w:hAnsi="ＭＳ 明朝" w:hint="eastAsia"/>
          <w:sz w:val="28"/>
        </w:rPr>
        <w:t xml:space="preserve">             </w:t>
      </w:r>
      <w:r w:rsidR="00CF4294" w:rsidRPr="005B580C">
        <w:rPr>
          <w:rFonts w:ascii="HGSｺﾞｼｯｸM" w:eastAsia="HGSｺﾞｼｯｸM" w:hAnsi="ＭＳ 明朝" w:hint="eastAsia"/>
          <w:sz w:val="28"/>
        </w:rPr>
        <w:t xml:space="preserve">　　</w:t>
      </w:r>
      <w:r w:rsidR="00CF4294" w:rsidRPr="005B580C">
        <w:rPr>
          <w:rFonts w:ascii="HGSｺﾞｼｯｸM" w:eastAsia="HGSｺﾞｼｯｸM" w:hAnsi="ＭＳ 明朝" w:hint="eastAsia"/>
          <w:sz w:val="24"/>
        </w:rPr>
        <w:t xml:space="preserve">　</w:t>
      </w:r>
      <w:r w:rsidR="001944D7">
        <w:rPr>
          <w:rFonts w:ascii="HGSｺﾞｼｯｸM" w:eastAsia="HGSｺﾞｼｯｸM" w:hAnsi="ＭＳ 明朝" w:hint="eastAsia"/>
          <w:sz w:val="24"/>
        </w:rPr>
        <w:t xml:space="preserve">　　　　　　　　</w:t>
      </w:r>
      <w:r w:rsidR="001944D7" w:rsidRPr="001944D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440B03" w:rsidRPr="001944D7">
        <w:rPr>
          <w:rFonts w:ascii="UD デジタル 教科書体 NK-R" w:eastAsia="UD デジタル 教科書体 NK-R" w:hAnsi="ＭＳ 明朝" w:hint="eastAsia"/>
          <w:sz w:val="24"/>
        </w:rPr>
        <w:t>令和</w:t>
      </w:r>
      <w:r w:rsidRPr="001944D7">
        <w:rPr>
          <w:rFonts w:ascii="UD デジタル 教科書体 NK-R" w:eastAsia="UD デジタル 教科書体 NK-R" w:hAnsi="ＭＳ 明朝" w:hint="eastAsia"/>
          <w:sz w:val="24"/>
        </w:rPr>
        <w:t xml:space="preserve"> </w:t>
      </w:r>
      <w:r w:rsidR="00227444" w:rsidRPr="001944D7">
        <w:rPr>
          <w:rFonts w:ascii="UD デジタル 教科書体 NK-R" w:eastAsia="UD デジタル 教科書体 NK-R" w:hAnsi="ＭＳ 明朝" w:hint="eastAsia"/>
          <w:sz w:val="24"/>
        </w:rPr>
        <w:t>２</w:t>
      </w:r>
      <w:r w:rsidRPr="001944D7">
        <w:rPr>
          <w:rFonts w:ascii="UD デジタル 教科書体 NK-R" w:eastAsia="UD デジタル 教科書体 NK-R" w:hAnsi="ＭＳ 明朝" w:hint="eastAsia"/>
          <w:sz w:val="24"/>
        </w:rPr>
        <w:t>年</w:t>
      </w:r>
      <w:r w:rsidR="00BE2A18" w:rsidRPr="001944D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Pr="001944D7">
        <w:rPr>
          <w:rFonts w:ascii="UD デジタル 教科書体 NK-R" w:eastAsia="UD デジタル 教科書体 NK-R" w:hAnsi="ＭＳ 明朝" w:hint="eastAsia"/>
          <w:sz w:val="24"/>
        </w:rPr>
        <w:t xml:space="preserve">   月</w:t>
      </w:r>
      <w:r w:rsidR="00BE2A18" w:rsidRPr="001944D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Pr="001944D7">
        <w:rPr>
          <w:rFonts w:ascii="UD デジタル 教科書体 NK-R" w:eastAsia="UD デジタル 教科書体 NK-R" w:hAnsi="ＭＳ 明朝" w:hint="eastAsia"/>
          <w:sz w:val="24"/>
        </w:rPr>
        <w:t xml:space="preserve">   日</w:t>
      </w:r>
    </w:p>
    <w:p w14:paraId="018A0B43" w14:textId="68560DE5" w:rsidR="005B580C" w:rsidRPr="001944D7" w:rsidRDefault="00BE2A18" w:rsidP="005B580C">
      <w:pPr>
        <w:spacing w:line="360" w:lineRule="auto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  <w:r w:rsidRPr="001944D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</w:t>
      </w:r>
      <w:r w:rsidR="00B803F8" w:rsidRPr="001944D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Pr="001944D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E02466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</w:p>
    <w:p w14:paraId="26C21251" w14:textId="65CFDFF8" w:rsidR="003060AD" w:rsidRPr="001944D7" w:rsidRDefault="003060AD" w:rsidP="00227444">
      <w:pPr>
        <w:spacing w:line="360" w:lineRule="auto"/>
        <w:jc w:val="left"/>
        <w:rPr>
          <w:rFonts w:ascii="UD デジタル 教科書体 NK-R" w:eastAsia="UD デジタル 教科書体 NK-R" w:hAnsi="ＭＳ 明朝"/>
          <w:sz w:val="24"/>
          <w:u w:val="single"/>
        </w:rPr>
      </w:pPr>
      <w:r w:rsidRPr="001944D7">
        <w:rPr>
          <w:rFonts w:ascii="UD デジタル 教科書体 NK-R" w:eastAsia="UD デジタル 教科書体 NK-R" w:hAnsi="ＭＳ 明朝" w:hint="eastAsia"/>
          <w:spacing w:val="60"/>
          <w:kern w:val="0"/>
          <w:sz w:val="24"/>
          <w:u w:val="single"/>
          <w:fitText w:val="960" w:id="1725140736"/>
        </w:rPr>
        <w:t>法人</w:t>
      </w:r>
      <w:r w:rsidR="00CF4294" w:rsidRPr="001944D7">
        <w:rPr>
          <w:rFonts w:ascii="UD デジタル 教科書体 NK-R" w:eastAsia="UD デジタル 教科書体 NK-R" w:hAnsi="ＭＳ 明朝" w:hint="eastAsia"/>
          <w:kern w:val="0"/>
          <w:sz w:val="24"/>
          <w:u w:val="single"/>
          <w:fitText w:val="960" w:id="1725140736"/>
        </w:rPr>
        <w:t>名</w:t>
      </w:r>
      <w:r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：</w:t>
      </w:r>
      <w:r w:rsidR="005B580C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　　　　　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　　　　　　　</w:t>
      </w:r>
      <w:r w:rsidR="005B580C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E02466">
        <w:rPr>
          <w:rFonts w:ascii="UD デジタル 教科書体 NK-R" w:eastAsia="UD デジタル 教科書体 NK-R" w:hAnsi="ＭＳ 明朝"/>
          <w:sz w:val="24"/>
          <w:u w:val="single"/>
        </w:rPr>
        <w:t xml:space="preserve"> </w:t>
      </w:r>
      <w:r w:rsidR="005B580C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</w:t>
      </w:r>
      <w:r w:rsidR="00227444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</w:t>
      </w:r>
      <w:r w:rsidR="00227444" w:rsidRPr="001944D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施設・事業所名：　　　　　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　　　　　　　　　　　　　</w:t>
      </w:r>
      <w:r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　　　　</w:t>
      </w:r>
    </w:p>
    <w:p w14:paraId="02752013" w14:textId="77777777" w:rsidR="00227444" w:rsidRPr="001944D7" w:rsidRDefault="00227444" w:rsidP="00227444">
      <w:pPr>
        <w:spacing w:line="360" w:lineRule="auto"/>
        <w:jc w:val="left"/>
        <w:rPr>
          <w:rFonts w:ascii="UD デジタル 教科書体 NK-R" w:eastAsia="UD デジタル 教科書体 NK-R" w:hAnsi="ＭＳ 明朝"/>
          <w:sz w:val="6"/>
          <w:szCs w:val="6"/>
          <w:u w:val="single"/>
        </w:rPr>
      </w:pPr>
    </w:p>
    <w:p w14:paraId="49C3DB93" w14:textId="42C48F0F" w:rsidR="003060AD" w:rsidRPr="001944D7" w:rsidRDefault="003060AD" w:rsidP="00227444">
      <w:pPr>
        <w:spacing w:line="360" w:lineRule="auto"/>
        <w:ind w:rightChars="-75" w:right="-158"/>
        <w:jc w:val="left"/>
        <w:rPr>
          <w:rFonts w:ascii="UD デジタル 教科書体 NK-R" w:eastAsia="UD デジタル 教科書体 NK-R" w:hAnsi="ＭＳ 明朝"/>
          <w:sz w:val="24"/>
          <w:u w:val="single"/>
        </w:rPr>
      </w:pPr>
      <w:r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受講者の施設等種別： 高齢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・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障がい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・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障がい児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・ </w:t>
      </w:r>
      <w:r w:rsidR="000D686D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児童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0D686D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・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0D686D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保育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0D686D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・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0D686D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社協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0D686D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・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0D686D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>その他（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E02466">
        <w:rPr>
          <w:rFonts w:ascii="UD デジタル 教科書体 NK-R" w:eastAsia="UD デジタル 教科書体 NK-R" w:hAnsi="ＭＳ 明朝"/>
          <w:sz w:val="24"/>
          <w:u w:val="single"/>
        </w:rPr>
        <w:t xml:space="preserve">  </w:t>
      </w:r>
      <w:r w:rsidR="000D686D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）</w:t>
      </w:r>
    </w:p>
    <w:p w14:paraId="79CB5FE7" w14:textId="77777777" w:rsidR="003060AD" w:rsidRPr="001944D7" w:rsidRDefault="003060AD" w:rsidP="00F14EBD">
      <w:pPr>
        <w:spacing w:line="0" w:lineRule="atLeast"/>
        <w:ind w:firstLineChars="2622" w:firstLine="5244"/>
        <w:jc w:val="left"/>
        <w:rPr>
          <w:rFonts w:ascii="UD デジタル 教科書体 NK-R" w:eastAsia="UD デジタル 教科書体 NK-R" w:hAnsi="ＭＳ 明朝"/>
          <w:sz w:val="20"/>
        </w:rPr>
      </w:pPr>
      <w:r w:rsidRPr="001944D7">
        <w:rPr>
          <w:rFonts w:ascii="UD デジタル 教科書体 NK-R" w:eastAsia="UD デジタル 教科書体 NK-R" w:hAnsi="ＭＳ 明朝" w:hint="eastAsia"/>
          <w:sz w:val="20"/>
        </w:rPr>
        <w:t>（該当する種別を○で囲んでください。複数回答可）</w:t>
      </w:r>
    </w:p>
    <w:p w14:paraId="0A2B2864" w14:textId="77777777" w:rsidR="00DB3971" w:rsidRPr="001944D7" w:rsidRDefault="00DB3971" w:rsidP="000E78D9">
      <w:pPr>
        <w:spacing w:line="0" w:lineRule="atLeast"/>
        <w:ind w:firstLineChars="2693" w:firstLine="5386"/>
        <w:jc w:val="left"/>
        <w:rPr>
          <w:rFonts w:ascii="UD デジタル 教科書体 NK-R" w:eastAsia="UD デジタル 教科書体 NK-R" w:hAnsi="ＭＳ 明朝"/>
          <w:sz w:val="20"/>
        </w:rPr>
      </w:pPr>
    </w:p>
    <w:p w14:paraId="34B94764" w14:textId="603C5C6F" w:rsidR="003060AD" w:rsidRPr="001944D7" w:rsidRDefault="003060AD" w:rsidP="00227444">
      <w:pPr>
        <w:spacing w:line="360" w:lineRule="auto"/>
        <w:jc w:val="left"/>
        <w:rPr>
          <w:rFonts w:ascii="UD デジタル 教科書体 NK-R" w:eastAsia="UD デジタル 教科書体 NK-R" w:hAnsi="ＭＳ 明朝"/>
          <w:sz w:val="24"/>
          <w:u w:val="single"/>
        </w:rPr>
      </w:pPr>
      <w:r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申込担当者名：　　　　　　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E02466">
        <w:rPr>
          <w:rFonts w:ascii="UD デジタル 教科書体 NK-R" w:eastAsia="UD デジタル 教科書体 NK-R" w:hAnsi="ＭＳ 明朝"/>
          <w:sz w:val="24"/>
          <w:u w:val="single"/>
        </w:rPr>
        <w:t xml:space="preserve">         </w:t>
      </w:r>
      <w:r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　　</w:t>
      </w:r>
      <w:r w:rsidR="00227444" w:rsidRPr="001944D7">
        <w:rPr>
          <w:rFonts w:ascii="UD デジタル 教科書体 NK-R" w:eastAsia="UD デジタル 教科書体 NK-R" w:hAnsi="ＭＳ 明朝" w:hint="eastAsia"/>
          <w:sz w:val="24"/>
        </w:rPr>
        <w:t xml:space="preserve">　E-MAIL：</w:t>
      </w:r>
      <w:r w:rsidR="00227444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　　　　　　　　　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E02466">
        <w:rPr>
          <w:rFonts w:ascii="UD デジタル 教科書体 NK-R" w:eastAsia="UD デジタル 教科書体 NK-R" w:hAnsi="ＭＳ 明朝"/>
          <w:sz w:val="24"/>
          <w:u w:val="single"/>
        </w:rPr>
        <w:t xml:space="preserve">                    </w:t>
      </w:r>
      <w:r w:rsidR="00227444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</w:t>
      </w:r>
    </w:p>
    <w:p w14:paraId="08C24A7C" w14:textId="77777777" w:rsidR="00227444" w:rsidRPr="001944D7" w:rsidRDefault="00227444" w:rsidP="00227444">
      <w:pPr>
        <w:spacing w:line="360" w:lineRule="auto"/>
        <w:jc w:val="left"/>
        <w:rPr>
          <w:rFonts w:ascii="UD デジタル 教科書体 NK-R" w:eastAsia="UD デジタル 教科書体 NK-R" w:hAnsi="ＭＳ 明朝"/>
          <w:sz w:val="10"/>
          <w:szCs w:val="10"/>
          <w:u w:val="single"/>
        </w:rPr>
      </w:pPr>
    </w:p>
    <w:p w14:paraId="446DBCA1" w14:textId="17C6D77D" w:rsidR="004259E3" w:rsidRPr="001944D7" w:rsidRDefault="00BE2A18" w:rsidP="005B580C">
      <w:pPr>
        <w:spacing w:line="360" w:lineRule="auto"/>
        <w:jc w:val="left"/>
        <w:rPr>
          <w:rFonts w:ascii="UD デジタル 教科書体 NK-R" w:eastAsia="UD デジタル 教科書体 NK-R" w:hAnsi="ＭＳ 明朝"/>
          <w:sz w:val="24"/>
        </w:rPr>
      </w:pPr>
      <w:r w:rsidRPr="001944D7">
        <w:rPr>
          <w:rFonts w:ascii="UD デジタル 教科書体 NK-R" w:eastAsia="UD デジタル 教科書体 NK-R" w:hAnsi="ＭＳ 明朝" w:hint="eastAsia"/>
          <w:sz w:val="24"/>
        </w:rPr>
        <w:t>電話</w:t>
      </w:r>
      <w:r w:rsidR="00CF4294" w:rsidRPr="001944D7">
        <w:rPr>
          <w:rFonts w:ascii="UD デジタル 教科書体 NK-R" w:eastAsia="UD デジタル 教科書体 NK-R" w:hAnsi="ＭＳ 明朝" w:hint="eastAsia"/>
          <w:sz w:val="24"/>
        </w:rPr>
        <w:t>：</w:t>
      </w:r>
      <w:r w:rsidR="005B580C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　　　　　　　　</w:t>
      </w:r>
      <w:r w:rsidR="00E02466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 </w:t>
      </w:r>
      <w:r w:rsidR="00E02466">
        <w:rPr>
          <w:rFonts w:ascii="UD デジタル 教科書体 NK-R" w:eastAsia="UD デジタル 教科書体 NK-R" w:hAnsi="ＭＳ 明朝"/>
          <w:sz w:val="24"/>
          <w:u w:val="single"/>
        </w:rPr>
        <w:t xml:space="preserve">                 </w:t>
      </w:r>
      <w:r w:rsidR="003060AD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</w:t>
      </w:r>
      <w:r w:rsidR="00227444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</w:t>
      </w:r>
      <w:r w:rsidR="004259E3" w:rsidRPr="001944D7">
        <w:rPr>
          <w:rFonts w:ascii="UD デジタル 教科書体 NK-R" w:eastAsia="UD デジタル 教科書体 NK-R" w:hAnsi="ＭＳ 明朝" w:hint="eastAsia"/>
          <w:sz w:val="24"/>
        </w:rPr>
        <w:t xml:space="preserve">　FAX</w:t>
      </w:r>
      <w:r w:rsidR="00CF4294" w:rsidRPr="001944D7">
        <w:rPr>
          <w:rFonts w:ascii="UD デジタル 教科書体 NK-R" w:eastAsia="UD デジタル 教科書体 NK-R" w:hAnsi="ＭＳ 明朝" w:hint="eastAsia"/>
          <w:sz w:val="24"/>
        </w:rPr>
        <w:t>：</w:t>
      </w:r>
      <w:r w:rsidR="005B580C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　</w:t>
      </w:r>
      <w:r w:rsidR="00E02466">
        <w:rPr>
          <w:rFonts w:ascii="UD デジタル 教科書体 NK-R" w:eastAsia="UD デジタル 教科書体 NK-R" w:hAnsi="ＭＳ 明朝"/>
          <w:sz w:val="24"/>
          <w:u w:val="single"/>
        </w:rPr>
        <w:t xml:space="preserve">                    </w:t>
      </w:r>
      <w:r w:rsidR="005B580C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　　</w:t>
      </w:r>
      <w:r w:rsidR="00227444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</w:t>
      </w:r>
      <w:r w:rsidR="005B580C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　　　</w:t>
      </w:r>
      <w:r w:rsidR="003060AD" w:rsidRPr="001944D7">
        <w:rPr>
          <w:rFonts w:ascii="UD デジタル 教科書体 NK-R" w:eastAsia="UD デジタル 教科書体 NK-R" w:hAnsi="ＭＳ 明朝" w:hint="eastAsia"/>
          <w:sz w:val="24"/>
          <w:u w:val="single"/>
        </w:rPr>
        <w:t xml:space="preserve">　</w:t>
      </w:r>
    </w:p>
    <w:p w14:paraId="40EA4341" w14:textId="77777777" w:rsidR="00DD6FC4" w:rsidRPr="001944D7" w:rsidRDefault="00542FFF" w:rsidP="003060AD">
      <w:pPr>
        <w:spacing w:line="360" w:lineRule="auto"/>
        <w:rPr>
          <w:rFonts w:ascii="UD デジタル 教科書体 NK-R" w:eastAsia="UD デジタル 教科書体 NK-R" w:hAnsi="ＭＳ 明朝"/>
          <w:sz w:val="22"/>
        </w:rPr>
      </w:pPr>
      <w:r w:rsidRPr="001944D7">
        <w:rPr>
          <w:rFonts w:ascii="UD デジタル 教科書体 NK-R" w:eastAsia="UD デジタル 教科書体 NK-R" w:hAnsi="ＭＳ 明朝" w:hint="eastAsia"/>
          <w:sz w:val="24"/>
        </w:rPr>
        <w:t xml:space="preserve">                          　　　</w:t>
      </w:r>
      <w:r w:rsidR="005B580C" w:rsidRPr="001944D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Pr="001944D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14:paraId="7622FB7D" w14:textId="016DE52D" w:rsidR="003060AD" w:rsidRPr="001944D7" w:rsidRDefault="00440B03" w:rsidP="00BE2A18">
      <w:pPr>
        <w:jc w:val="center"/>
        <w:rPr>
          <w:rFonts w:ascii="UD デジタル 教科書体 NK-R" w:eastAsia="UD デジタル 教科書体 NK-R" w:hAnsi="ＭＳ 明朝"/>
          <w:b/>
          <w:sz w:val="40"/>
          <w:szCs w:val="40"/>
        </w:rPr>
      </w:pPr>
      <w:r w:rsidRPr="001944D7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>令和</w:t>
      </w:r>
      <w:r w:rsidR="00227444" w:rsidRPr="001944D7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>２</w:t>
      </w:r>
      <w:r w:rsidR="00CF4294" w:rsidRPr="001944D7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>年度</w:t>
      </w:r>
      <w:r w:rsidRPr="001944D7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 xml:space="preserve"> </w:t>
      </w:r>
      <w:r w:rsidR="00E1549A" w:rsidRPr="001944D7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>福祉</w:t>
      </w:r>
      <w:r w:rsidRPr="001944D7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>職員</w:t>
      </w:r>
      <w:r w:rsidR="003060AD" w:rsidRPr="001944D7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>キャリア</w:t>
      </w:r>
      <w:r w:rsidR="00E1549A" w:rsidRPr="001944D7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>パス対応生涯研修課程</w:t>
      </w:r>
    </w:p>
    <w:p w14:paraId="3716D350" w14:textId="1FD13938" w:rsidR="002A7378" w:rsidRPr="001944D7" w:rsidRDefault="00E1549A" w:rsidP="00BE2A18">
      <w:pPr>
        <w:jc w:val="center"/>
        <w:rPr>
          <w:rFonts w:ascii="UD デジタル 教科書体 NK-R" w:eastAsia="UD デジタル 教科書体 NK-R" w:hAnsi="ＭＳ 明朝"/>
          <w:b/>
          <w:sz w:val="36"/>
          <w:szCs w:val="36"/>
        </w:rPr>
      </w:pPr>
      <w:r w:rsidRP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―</w:t>
      </w:r>
      <w:r w:rsid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初任者</w:t>
      </w:r>
      <w:r w:rsidRP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コース</w:t>
      </w:r>
      <w:r w:rsidR="003948EC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・オンライン開催</w:t>
      </w:r>
      <w:r w:rsidRP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―</w:t>
      </w:r>
      <w:r w:rsidR="003F5514" w:rsidRP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（</w:t>
      </w:r>
      <w:r w:rsid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9</w:t>
      </w:r>
      <w:r w:rsidR="003F5514" w:rsidRP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/</w:t>
      </w:r>
      <w:r w:rsid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17</w:t>
      </w:r>
      <w:r w:rsidR="003F5514" w:rsidRP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-</w:t>
      </w:r>
      <w:r w:rsid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18</w:t>
      </w:r>
      <w:r w:rsidR="003F5514" w:rsidRPr="001944D7">
        <w:rPr>
          <w:rFonts w:ascii="UD デジタル 教科書体 NK-R" w:eastAsia="UD デジタル 教科書体 NK-R" w:hAnsi="ＭＳ 明朝" w:hint="eastAsia"/>
          <w:b/>
          <w:sz w:val="36"/>
          <w:szCs w:val="36"/>
        </w:rPr>
        <w:t>）</w:t>
      </w:r>
    </w:p>
    <w:p w14:paraId="01B562EE" w14:textId="77777777" w:rsidR="00FB5D8A" w:rsidRPr="001944D7" w:rsidRDefault="00CF4294" w:rsidP="00BE2A18">
      <w:pPr>
        <w:jc w:val="center"/>
        <w:rPr>
          <w:rFonts w:ascii="UD デジタル 教科書体 NK-R" w:eastAsia="UD デジタル 教科書体 NK-R" w:hAnsi="ＭＳ 明朝"/>
          <w:b/>
          <w:sz w:val="40"/>
          <w:szCs w:val="40"/>
        </w:rPr>
      </w:pPr>
      <w:r w:rsidRPr="001944D7">
        <w:rPr>
          <w:rFonts w:ascii="UD デジタル 教科書体 NK-R" w:eastAsia="UD デジタル 教科書体 NK-R" w:hAnsi="ＭＳ 明朝" w:hint="eastAsia"/>
          <w:b/>
          <w:sz w:val="40"/>
          <w:szCs w:val="40"/>
        </w:rPr>
        <w:t>受講申込書</w:t>
      </w:r>
    </w:p>
    <w:p w14:paraId="1F29771F" w14:textId="77777777" w:rsidR="00542FFF" w:rsidRPr="001944D7" w:rsidRDefault="00F6186E" w:rsidP="00AC4F2B">
      <w:pPr>
        <w:rPr>
          <w:rFonts w:ascii="UD デジタル 教科書体 NK-R" w:eastAsia="UD デジタル 教科書体 NK-R" w:hAnsi="ＭＳ 明朝"/>
          <w:sz w:val="22"/>
          <w:szCs w:val="22"/>
        </w:rPr>
      </w:pPr>
      <w:r w:rsidRPr="001944D7">
        <w:rPr>
          <w:rFonts w:ascii="UD デジタル 教科書体 NK-R" w:eastAsia="UD デジタル 教科書体 NK-R" w:hAnsi="ＭＳ 明朝" w:hint="eastAsia"/>
          <w:sz w:val="24"/>
        </w:rPr>
        <w:t>【</w:t>
      </w:r>
      <w:r w:rsidR="00542FFF" w:rsidRPr="001944D7">
        <w:rPr>
          <w:rFonts w:ascii="UD デジタル 教科書体 NK-R" w:eastAsia="UD デジタル 教科書体 NK-R" w:hAnsi="ＭＳ 明朝" w:hint="eastAsia"/>
          <w:sz w:val="22"/>
          <w:szCs w:val="22"/>
        </w:rPr>
        <w:t>受講者名</w:t>
      </w:r>
      <w:r w:rsidR="000E78D9" w:rsidRPr="001944D7">
        <w:rPr>
          <w:rFonts w:ascii="UD デジタル 教科書体 NK-R" w:eastAsia="UD デジタル 教科書体 NK-R" w:hAnsi="ＭＳ 明朝" w:hint="eastAsia"/>
          <w:sz w:val="22"/>
          <w:szCs w:val="22"/>
        </w:rPr>
        <w:t>等</w:t>
      </w:r>
      <w:r w:rsidRPr="001944D7">
        <w:rPr>
          <w:rFonts w:ascii="UD デジタル 教科書体 NK-R" w:eastAsia="UD デジタル 教科書体 NK-R" w:hAnsi="ＭＳ 明朝" w:hint="eastAsia"/>
          <w:sz w:val="22"/>
          <w:szCs w:val="22"/>
        </w:rPr>
        <w:t>】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5"/>
        <w:gridCol w:w="1247"/>
        <w:gridCol w:w="1701"/>
        <w:gridCol w:w="1701"/>
        <w:gridCol w:w="2017"/>
      </w:tblGrid>
      <w:tr w:rsidR="000E78D9" w:rsidRPr="001944D7" w14:paraId="0F15544A" w14:textId="77777777" w:rsidTr="000D686D">
        <w:trPr>
          <w:trHeight w:val="369"/>
          <w:jc w:val="center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14CBA4C0" w14:textId="77777777" w:rsidR="000E78D9" w:rsidRPr="001944D7" w:rsidRDefault="000E78D9" w:rsidP="004259E3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25" w:type="dxa"/>
            <w:vMerge w:val="restart"/>
            <w:vAlign w:val="center"/>
          </w:tcPr>
          <w:p w14:paraId="637C0DF9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247" w:type="dxa"/>
            <w:vMerge w:val="restart"/>
            <w:vAlign w:val="center"/>
          </w:tcPr>
          <w:p w14:paraId="2930FA73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1701" w:type="dxa"/>
            <w:vMerge w:val="restart"/>
            <w:vAlign w:val="center"/>
          </w:tcPr>
          <w:p w14:paraId="5704E452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現職</w:t>
            </w:r>
          </w:p>
          <w:p w14:paraId="71B7EFC2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勤務年数</w:t>
            </w:r>
          </w:p>
        </w:tc>
        <w:tc>
          <w:tcPr>
            <w:tcW w:w="1701" w:type="dxa"/>
            <w:vMerge w:val="restart"/>
            <w:vAlign w:val="center"/>
          </w:tcPr>
          <w:p w14:paraId="3875DABD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福祉関連通算</w:t>
            </w:r>
          </w:p>
          <w:p w14:paraId="1C5568D7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経験年数</w:t>
            </w:r>
          </w:p>
        </w:tc>
        <w:tc>
          <w:tcPr>
            <w:tcW w:w="2017" w:type="dxa"/>
            <w:vMerge w:val="restart"/>
            <w:vAlign w:val="center"/>
          </w:tcPr>
          <w:p w14:paraId="1E6CCD1A" w14:textId="77777777" w:rsidR="000D686D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生年月日</w:t>
            </w:r>
          </w:p>
          <w:p w14:paraId="13A3D454" w14:textId="4F051BBC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（西暦）</w:t>
            </w:r>
          </w:p>
        </w:tc>
      </w:tr>
      <w:tr w:rsidR="000E78D9" w:rsidRPr="001944D7" w14:paraId="77E5B2C8" w14:textId="77777777" w:rsidTr="000D686D">
        <w:trPr>
          <w:trHeight w:val="560"/>
          <w:jc w:val="center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404F5015" w14:textId="2E577EF6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氏</w:t>
            </w:r>
            <w:r w:rsidR="000D686D"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</w:t>
            </w: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25" w:type="dxa"/>
            <w:vMerge/>
          </w:tcPr>
          <w:p w14:paraId="3DC00E1F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14:paraId="0BEA8299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EA0D810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8DA54B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2017" w:type="dxa"/>
            <w:vMerge/>
          </w:tcPr>
          <w:p w14:paraId="440B1306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0E78D9" w:rsidRPr="001944D7" w14:paraId="5FC31BED" w14:textId="77777777" w:rsidTr="000D686D">
        <w:trPr>
          <w:trHeight w:val="261"/>
          <w:jc w:val="center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4208882F" w14:textId="77777777" w:rsidR="000E78D9" w:rsidRPr="001944D7" w:rsidRDefault="000E78D9" w:rsidP="00027E6C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625" w:type="dxa"/>
            <w:vMerge w:val="restart"/>
            <w:vAlign w:val="center"/>
          </w:tcPr>
          <w:p w14:paraId="5C5D51B5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03147668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30F2B9A" w14:textId="77777777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1701" w:type="dxa"/>
            <w:vMerge w:val="restart"/>
            <w:vAlign w:val="center"/>
          </w:tcPr>
          <w:p w14:paraId="38089927" w14:textId="77777777" w:rsidR="000E78D9" w:rsidRPr="001944D7" w:rsidRDefault="000E78D9" w:rsidP="000E78D9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2017" w:type="dxa"/>
            <w:vMerge w:val="restart"/>
            <w:vAlign w:val="center"/>
          </w:tcPr>
          <w:p w14:paraId="3CE82E5B" w14:textId="77777777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年</w:t>
            </w:r>
          </w:p>
          <w:p w14:paraId="324733F3" w14:textId="77777777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10"/>
                <w:szCs w:val="22"/>
              </w:rPr>
            </w:pPr>
          </w:p>
          <w:p w14:paraId="70A0B16A" w14:textId="6DAE6B39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　月　　日（　</w:t>
            </w:r>
            <w:r w:rsidR="000D686D"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</w:t>
            </w: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歳）</w:t>
            </w:r>
          </w:p>
        </w:tc>
      </w:tr>
      <w:tr w:rsidR="000E78D9" w:rsidRPr="001944D7" w14:paraId="0496ADCB" w14:textId="77777777" w:rsidTr="000D686D">
        <w:trPr>
          <w:trHeight w:val="667"/>
          <w:jc w:val="center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5B134D01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625" w:type="dxa"/>
            <w:vMerge/>
          </w:tcPr>
          <w:p w14:paraId="0E7E0D83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14:paraId="14D90E85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60EB312" w14:textId="77777777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CF8A090" w14:textId="77777777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4934AB26" w14:textId="77777777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0E78D9" w:rsidRPr="001944D7" w14:paraId="50E82B35" w14:textId="77777777" w:rsidTr="000D686D">
        <w:trPr>
          <w:trHeight w:val="234"/>
          <w:jc w:val="center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2396082F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625" w:type="dxa"/>
            <w:vMerge w:val="restart"/>
            <w:vAlign w:val="center"/>
          </w:tcPr>
          <w:p w14:paraId="4DC4B8D5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0EF3A158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8157E7" w14:textId="628463E9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1701" w:type="dxa"/>
            <w:vMerge w:val="restart"/>
            <w:vAlign w:val="center"/>
          </w:tcPr>
          <w:p w14:paraId="041615D5" w14:textId="77777777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2017" w:type="dxa"/>
            <w:vMerge w:val="restart"/>
            <w:vAlign w:val="center"/>
          </w:tcPr>
          <w:p w14:paraId="5E5048D8" w14:textId="77777777" w:rsidR="000E78D9" w:rsidRPr="001944D7" w:rsidRDefault="000E78D9" w:rsidP="000E78D9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年</w:t>
            </w:r>
          </w:p>
          <w:p w14:paraId="490776B6" w14:textId="77777777" w:rsidR="000E78D9" w:rsidRPr="001944D7" w:rsidRDefault="000E78D9" w:rsidP="000E78D9">
            <w:pPr>
              <w:jc w:val="right"/>
              <w:rPr>
                <w:rFonts w:ascii="UD デジタル 教科書体 NK-R" w:eastAsia="UD デジタル 教科書体 NK-R" w:hAnsi="ＭＳ 明朝"/>
                <w:sz w:val="10"/>
                <w:szCs w:val="22"/>
              </w:rPr>
            </w:pPr>
          </w:p>
          <w:p w14:paraId="3E6201B4" w14:textId="57544AF6" w:rsidR="000E78D9" w:rsidRPr="001944D7" w:rsidRDefault="000E78D9" w:rsidP="000E78D9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　月　　日（　</w:t>
            </w:r>
            <w:r w:rsidR="000D686D"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</w:t>
            </w:r>
            <w:r w:rsidRPr="001944D7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 xml:space="preserve">　歳）</w:t>
            </w:r>
          </w:p>
        </w:tc>
      </w:tr>
      <w:tr w:rsidR="000E78D9" w:rsidRPr="001944D7" w14:paraId="79129810" w14:textId="77777777" w:rsidTr="000D686D">
        <w:trPr>
          <w:trHeight w:val="681"/>
          <w:jc w:val="center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75CE81C4" w14:textId="0C3ADFA4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625" w:type="dxa"/>
            <w:vMerge/>
          </w:tcPr>
          <w:p w14:paraId="0E554387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14:paraId="780C4750" w14:textId="77777777" w:rsidR="000E78D9" w:rsidRPr="001944D7" w:rsidRDefault="000E78D9" w:rsidP="007A6B51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A18CDE3" w14:textId="77777777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9F40D3" w14:textId="77777777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2017" w:type="dxa"/>
            <w:vMerge/>
          </w:tcPr>
          <w:p w14:paraId="1C86C3CF" w14:textId="77777777" w:rsidR="000E78D9" w:rsidRPr="001944D7" w:rsidRDefault="000E78D9" w:rsidP="007A6B51">
            <w:pPr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</w:tbl>
    <w:p w14:paraId="5960A309" w14:textId="0ED4BD57" w:rsidR="004D50F4" w:rsidRPr="001944D7" w:rsidRDefault="005B580C" w:rsidP="00AC4F2B">
      <w:pPr>
        <w:rPr>
          <w:rFonts w:ascii="UD デジタル 教科書体 NK-R" w:eastAsia="UD デジタル 教科書体 NK-R" w:hAnsi="ＭＳ 明朝"/>
          <w:color w:val="000000" w:themeColor="text1"/>
          <w:sz w:val="22"/>
          <w:szCs w:val="22"/>
        </w:rPr>
      </w:pPr>
      <w:r w:rsidRPr="001944D7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</w:t>
      </w:r>
      <w:r w:rsidR="00CF4294" w:rsidRPr="001944D7">
        <w:rPr>
          <w:rFonts w:ascii="UD デジタル 教科書体 NK-R" w:eastAsia="UD デジタル 教科書体 NK-R" w:hAnsi="ＭＳ 明朝" w:hint="eastAsia"/>
          <w:color w:val="000000" w:themeColor="text1"/>
          <w:sz w:val="22"/>
          <w:szCs w:val="22"/>
        </w:rPr>
        <w:t>※</w:t>
      </w:r>
      <w:r w:rsidR="004C230F" w:rsidRPr="001944D7">
        <w:rPr>
          <w:rFonts w:ascii="UD デジタル 教科書体 NK-R" w:eastAsia="UD デジタル 教科書体 NK-R" w:hAnsi="ＭＳ 明朝" w:hint="eastAsia"/>
          <w:color w:val="000000" w:themeColor="text1"/>
          <w:sz w:val="22"/>
          <w:szCs w:val="22"/>
        </w:rPr>
        <w:t>福祉関連通算</w:t>
      </w:r>
      <w:r w:rsidR="004D50F4" w:rsidRPr="001944D7">
        <w:rPr>
          <w:rFonts w:ascii="UD デジタル 教科書体 NK-R" w:eastAsia="UD デジタル 教科書体 NK-R" w:hAnsi="ＭＳ 明朝" w:hint="eastAsia"/>
          <w:color w:val="000000" w:themeColor="text1"/>
          <w:sz w:val="22"/>
          <w:szCs w:val="22"/>
        </w:rPr>
        <w:t>経験年数は、</w:t>
      </w:r>
      <w:r w:rsidR="00440B03" w:rsidRPr="001944D7">
        <w:rPr>
          <w:rFonts w:ascii="UD デジタル 教科書体 NK-R" w:eastAsia="UD デジタル 教科書体 NK-R" w:hAnsi="ＭＳ 明朝" w:hint="eastAsia"/>
          <w:color w:val="000000" w:themeColor="text1"/>
          <w:sz w:val="22"/>
          <w:szCs w:val="22"/>
        </w:rPr>
        <w:t>令和</w:t>
      </w:r>
      <w:r w:rsidR="001944D7">
        <w:rPr>
          <w:rFonts w:ascii="UD デジタル 教科書体 NK-R" w:eastAsia="UD デジタル 教科書体 NK-R" w:hAnsi="ＭＳ 明朝" w:hint="eastAsia"/>
          <w:color w:val="000000" w:themeColor="text1"/>
          <w:sz w:val="22"/>
          <w:szCs w:val="22"/>
        </w:rPr>
        <w:t>2</w:t>
      </w:r>
      <w:r w:rsidR="004D50F4" w:rsidRPr="001944D7">
        <w:rPr>
          <w:rFonts w:ascii="UD デジタル 教科書体 NK-R" w:eastAsia="UD デジタル 教科書体 NK-R" w:hAnsi="ＭＳ 明朝" w:hint="eastAsia"/>
          <w:color w:val="000000" w:themeColor="text1"/>
          <w:sz w:val="22"/>
          <w:szCs w:val="22"/>
        </w:rPr>
        <w:t>年</w:t>
      </w:r>
      <w:r w:rsidR="001944D7">
        <w:rPr>
          <w:rFonts w:ascii="UD デジタル 教科書体 NK-R" w:eastAsia="UD デジタル 教科書体 NK-R" w:hAnsi="ＭＳ 明朝" w:hint="eastAsia"/>
          <w:color w:val="000000" w:themeColor="text1"/>
          <w:sz w:val="22"/>
          <w:szCs w:val="22"/>
        </w:rPr>
        <w:t>9</w:t>
      </w:r>
      <w:r w:rsidR="00D53DF6" w:rsidRPr="001944D7">
        <w:rPr>
          <w:rFonts w:ascii="UD デジタル 教科書体 NK-R" w:eastAsia="UD デジタル 教科書体 NK-R" w:hAnsi="ＭＳ 明朝" w:hint="eastAsia"/>
          <w:color w:val="000000" w:themeColor="text1"/>
          <w:sz w:val="22"/>
          <w:szCs w:val="22"/>
        </w:rPr>
        <w:t>月末現在の年月を</w:t>
      </w:r>
      <w:r w:rsidR="00CF4294" w:rsidRPr="001944D7">
        <w:rPr>
          <w:rFonts w:ascii="UD デジタル 教科書体 NK-R" w:eastAsia="UD デジタル 教科書体 NK-R" w:hAnsi="ＭＳ 明朝" w:hint="eastAsia"/>
          <w:color w:val="000000" w:themeColor="text1"/>
          <w:sz w:val="22"/>
          <w:szCs w:val="22"/>
        </w:rPr>
        <w:t>御</w:t>
      </w:r>
      <w:r w:rsidR="004D50F4" w:rsidRPr="001944D7">
        <w:rPr>
          <w:rFonts w:ascii="UD デジタル 教科書体 NK-R" w:eastAsia="UD デジタル 教科書体 NK-R" w:hAnsi="ＭＳ 明朝" w:hint="eastAsia"/>
          <w:color w:val="000000" w:themeColor="text1"/>
          <w:sz w:val="22"/>
          <w:szCs w:val="22"/>
        </w:rPr>
        <w:t>記入ください。</w:t>
      </w:r>
    </w:p>
    <w:p w14:paraId="6B5B689C" w14:textId="4B61AB2F" w:rsidR="00975B7D" w:rsidRDefault="00C30157" w:rsidP="00AC4F2B">
      <w:pPr>
        <w:rPr>
          <w:rFonts w:ascii="UD デジタル 教科書体 NK-R" w:eastAsia="UD デジタル 教科書体 NK-R" w:hAnsi="ＭＳ 明朝"/>
          <w:color w:val="FF0000"/>
          <w:sz w:val="22"/>
          <w:szCs w:val="22"/>
        </w:rPr>
      </w:pPr>
      <w:r w:rsidRPr="001944D7">
        <w:rPr>
          <w:rFonts w:ascii="UD デジタル 教科書体 NK-R" w:eastAsia="UD デジタル 教科書体 NK-R" w:hAnsi="ＭＳ 明朝" w:hint="eastAsia"/>
          <w:color w:val="FF0000"/>
          <w:sz w:val="22"/>
          <w:szCs w:val="22"/>
        </w:rPr>
        <w:t xml:space="preserve">　　　</w:t>
      </w:r>
    </w:p>
    <w:p w14:paraId="152794E3" w14:textId="77777777" w:rsidR="00E02466" w:rsidRPr="00E02466" w:rsidRDefault="00E02466" w:rsidP="00E02466">
      <w:pPr>
        <w:spacing w:line="276" w:lineRule="auto"/>
        <w:jc w:val="center"/>
        <w:rPr>
          <w:rFonts w:ascii="UD デジタル 教科書体 NK-R" w:eastAsia="UD デジタル 教科書体 NK-R"/>
          <w:b/>
          <w:sz w:val="32"/>
          <w:szCs w:val="36"/>
          <w:u w:val="wave"/>
        </w:rPr>
      </w:pPr>
      <w:r w:rsidRPr="00E02466">
        <w:rPr>
          <w:rFonts w:ascii="UD デジタル 教科書体 NK-R" w:eastAsia="UD デジタル 教科書体 NK-R" w:hint="eastAsia"/>
          <w:b/>
          <w:sz w:val="32"/>
          <w:szCs w:val="36"/>
          <w:u w:val="wave"/>
        </w:rPr>
        <w:t>・申込〆切：令和2年8月11日（火）必着</w:t>
      </w:r>
    </w:p>
    <w:p w14:paraId="5BE9547E" w14:textId="7CF117B1" w:rsidR="001944D7" w:rsidRDefault="00E02466" w:rsidP="00AC4F2B">
      <w:pPr>
        <w:rPr>
          <w:rFonts w:ascii="UD デジタル 教科書体 NK-R" w:eastAsia="UD デジタル 教科書体 NK-R" w:hAnsi="ＭＳ 明朝"/>
          <w:color w:val="FF0000"/>
          <w:sz w:val="22"/>
          <w:szCs w:val="22"/>
        </w:rPr>
      </w:pPr>
      <w:r w:rsidRPr="001944D7">
        <w:rPr>
          <w:rFonts w:ascii="UD デジタル 教科書体 NK-R" w:eastAsia="UD デジタル 教科書体 NK-R" w:hAnsi="ＭＳ 明朝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FA9D5" wp14:editId="4826D78A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334125" cy="2024380"/>
                <wp:effectExtent l="0" t="0" r="28575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084B" w14:textId="77777777" w:rsidR="00DC7776" w:rsidRPr="001944D7" w:rsidRDefault="00975B7D" w:rsidP="00DC7776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 w:rsidRPr="001944D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＊</w:t>
                            </w:r>
                            <w:r w:rsidR="00DC7776" w:rsidRPr="001944D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受講申込</w:t>
                            </w:r>
                            <w:r w:rsidRPr="001944D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について＊</w:t>
                            </w:r>
                          </w:p>
                          <w:p w14:paraId="2A1B0C6D" w14:textId="77777777" w:rsidR="00104677" w:rsidRPr="001944D7" w:rsidRDefault="00104677" w:rsidP="00104677">
                            <w:pPr>
                              <w:spacing w:line="0" w:lineRule="atLeast"/>
                              <w:ind w:left="128" w:hangingChars="58" w:hanging="128"/>
                              <w:rPr>
                                <w:rFonts w:ascii="UD デジタル 教科書体 NK-R" w:eastAsia="UD デジタル 教科書体 NK-R" w:hAnsiTheme="minorEastAsia"/>
                                <w:sz w:val="22"/>
                              </w:rPr>
                            </w:pPr>
                            <w:r w:rsidRPr="001944D7">
                              <w:rPr>
                                <w:rFonts w:ascii="UD デジタル 教科書体 NK-R" w:eastAsia="UD デジタル 教科書体 NK-R" w:hAnsiTheme="minorEastAsia" w:hint="eastAsia"/>
                                <w:sz w:val="22"/>
                              </w:rPr>
                              <w:t>・受講決定は受講者の種別等に偏りがないよう考慮し、決定いたします。なお、</w:t>
                            </w:r>
                            <w:r w:rsidRPr="001944D7">
                              <w:rPr>
                                <w:rFonts w:ascii="UD デジタル 教科書体 NK-R" w:eastAsia="UD デジタル 教科書体 NK-R" w:hAnsiTheme="minorEastAsia" w:hint="eastAsia"/>
                                <w:color w:val="000000"/>
                                <w:sz w:val="22"/>
                              </w:rPr>
                              <w:t>申込が定員を超えたときは受講をお断りする場合がありますので、御了承ください。</w:t>
                            </w:r>
                          </w:p>
                          <w:p w14:paraId="6AB869A4" w14:textId="77777777" w:rsidR="00C30157" w:rsidRPr="001944D7" w:rsidRDefault="00C30157" w:rsidP="00C3015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/>
                                <w:sz w:val="22"/>
                                <w:szCs w:val="22"/>
                              </w:rPr>
                            </w:pPr>
                            <w:r w:rsidRPr="001944D7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  <w:szCs w:val="22"/>
                              </w:rPr>
                              <w:t>・FAX送信後は、当センターへ着信確認の連絡をお願いいたします。</w:t>
                            </w:r>
                          </w:p>
                          <w:p w14:paraId="3FB9B3B0" w14:textId="77777777" w:rsidR="00975B7D" w:rsidRPr="001944D7" w:rsidRDefault="00975B7D" w:rsidP="005B580C">
                            <w:pPr>
                              <w:spacing w:line="276" w:lineRule="auto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944D7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・申込</w:t>
                            </w:r>
                            <w:r w:rsidR="00C30157" w:rsidRPr="001944D7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後に受講できない事情が生じた際は、速やかに当センターまで御</w:t>
                            </w:r>
                            <w:r w:rsidRPr="001944D7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FA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7.55pt;margin-top:14.65pt;width:498.75pt;height:159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" strokeweight="1.5pt">
                <v:textbox style="mso-fit-shape-to-text:t">
                  <w:txbxContent>
                    <w:p w14:paraId="4810084B" w14:textId="77777777" w:rsidR="00DC7776" w:rsidRPr="001944D7" w:rsidRDefault="00975B7D" w:rsidP="00DC7776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</w:pPr>
                      <w:r w:rsidRPr="001944D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＊</w:t>
                      </w:r>
                      <w:r w:rsidR="00DC7776" w:rsidRPr="001944D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受講申込</w:t>
                      </w:r>
                      <w:r w:rsidRPr="001944D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について＊</w:t>
                      </w:r>
                    </w:p>
                    <w:p w14:paraId="2A1B0C6D" w14:textId="77777777" w:rsidR="00104677" w:rsidRPr="001944D7" w:rsidRDefault="00104677" w:rsidP="00104677">
                      <w:pPr>
                        <w:spacing w:line="0" w:lineRule="atLeast"/>
                        <w:ind w:left="128" w:hangingChars="58" w:hanging="128"/>
                        <w:rPr>
                          <w:rFonts w:ascii="UD デジタル 教科書体 NK-R" w:eastAsia="UD デジタル 教科書体 NK-R" w:hAnsiTheme="minorEastAsia" w:hint="eastAsia"/>
                          <w:sz w:val="22"/>
                        </w:rPr>
                      </w:pPr>
                      <w:r w:rsidRPr="001944D7">
                        <w:rPr>
                          <w:rFonts w:ascii="UD デジタル 教科書体 NK-R" w:eastAsia="UD デジタル 教科書体 NK-R" w:hAnsiTheme="minorEastAsia" w:hint="eastAsia"/>
                          <w:sz w:val="22"/>
                        </w:rPr>
                        <w:t>・受講決定は受講者の種別等に偏りがないよう考慮し、決定いたします。なお、</w:t>
                      </w:r>
                      <w:r w:rsidRPr="001944D7">
                        <w:rPr>
                          <w:rFonts w:ascii="UD デジタル 教科書体 NK-R" w:eastAsia="UD デジタル 教科書体 NK-R" w:hAnsiTheme="minorEastAsia" w:hint="eastAsia"/>
                          <w:color w:val="000000"/>
                          <w:sz w:val="22"/>
                        </w:rPr>
                        <w:t>申込が定員を超えたときは受講をお断りする場合がありますので、御了承ください。</w:t>
                      </w:r>
                    </w:p>
                    <w:p w14:paraId="6AB869A4" w14:textId="77777777" w:rsidR="00C30157" w:rsidRPr="001944D7" w:rsidRDefault="00C30157" w:rsidP="00C30157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eastAsia"/>
                          <w:sz w:val="22"/>
                          <w:szCs w:val="22"/>
                        </w:rPr>
                      </w:pPr>
                      <w:r w:rsidRPr="001944D7">
                        <w:rPr>
                          <w:rFonts w:ascii="UD デジタル 教科書体 NK-R" w:eastAsia="UD デジタル 教科書体 NK-R" w:hAnsi="ＭＳ 明朝" w:hint="eastAsia"/>
                          <w:sz w:val="22"/>
                          <w:szCs w:val="22"/>
                        </w:rPr>
                        <w:t>・FAX送信後は、当センターへ着信確認の連絡をお願いいたします。</w:t>
                      </w:r>
                    </w:p>
                    <w:p w14:paraId="3FB9B3B0" w14:textId="77777777" w:rsidR="00975B7D" w:rsidRPr="001944D7" w:rsidRDefault="00975B7D" w:rsidP="005B580C">
                      <w:pPr>
                        <w:spacing w:line="276" w:lineRule="auto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1944D7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・申込</w:t>
                      </w:r>
                      <w:r w:rsidR="00C30157" w:rsidRPr="001944D7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後に受講できない事情が生じた際は、速やかに当センターまで御</w:t>
                      </w:r>
                      <w:r w:rsidRPr="001944D7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E6B69" w14:textId="323B865E" w:rsidR="001944D7" w:rsidRDefault="001944D7" w:rsidP="00AC4F2B">
      <w:pPr>
        <w:rPr>
          <w:rFonts w:ascii="UD デジタル 教科書体 NK-R" w:eastAsia="UD デジタル 教科書体 NK-R" w:hAnsi="ＭＳ 明朝"/>
          <w:color w:val="FF0000"/>
          <w:sz w:val="22"/>
          <w:szCs w:val="22"/>
        </w:rPr>
      </w:pPr>
    </w:p>
    <w:p w14:paraId="309E9B37" w14:textId="4FB5695E" w:rsidR="001944D7" w:rsidRDefault="001944D7" w:rsidP="00AC4F2B">
      <w:pPr>
        <w:rPr>
          <w:rFonts w:ascii="UD デジタル 教科書体 NK-R" w:eastAsia="UD デジタル 教科書体 NK-R" w:hAnsi="ＭＳ 明朝"/>
          <w:color w:val="FF0000"/>
          <w:sz w:val="22"/>
          <w:szCs w:val="22"/>
        </w:rPr>
      </w:pPr>
    </w:p>
    <w:p w14:paraId="7D98138F" w14:textId="193F2AA6" w:rsidR="001944D7" w:rsidRDefault="001944D7" w:rsidP="00AC4F2B">
      <w:pPr>
        <w:rPr>
          <w:rFonts w:ascii="UD デジタル 教科書体 NK-R" w:eastAsia="UD デジタル 教科書体 NK-R" w:hAnsi="ＭＳ 明朝"/>
          <w:color w:val="FF0000"/>
          <w:sz w:val="22"/>
          <w:szCs w:val="22"/>
        </w:rPr>
      </w:pPr>
    </w:p>
    <w:p w14:paraId="2444F4AC" w14:textId="572ED004" w:rsidR="001944D7" w:rsidRDefault="001944D7" w:rsidP="00AC4F2B">
      <w:pPr>
        <w:rPr>
          <w:rFonts w:ascii="UD デジタル 教科書体 NK-R" w:eastAsia="UD デジタル 教科書体 NK-R" w:hAnsi="ＭＳ 明朝"/>
          <w:color w:val="FF0000"/>
          <w:sz w:val="22"/>
          <w:szCs w:val="22"/>
        </w:rPr>
      </w:pPr>
    </w:p>
    <w:p w14:paraId="578D0167" w14:textId="77777777" w:rsidR="001944D7" w:rsidRPr="001944D7" w:rsidRDefault="001944D7" w:rsidP="00AC4F2B">
      <w:pPr>
        <w:rPr>
          <w:rFonts w:ascii="UD デジタル 教科書体 NK-R" w:eastAsia="UD デジタル 教科書体 NK-R" w:hAnsi="ＭＳ 明朝"/>
          <w:color w:val="FF0000"/>
          <w:sz w:val="22"/>
          <w:szCs w:val="22"/>
        </w:rPr>
      </w:pPr>
    </w:p>
    <w:sectPr w:rsidR="001944D7" w:rsidRPr="001944D7" w:rsidSect="00542FFF">
      <w:pgSz w:w="11906" w:h="16838"/>
      <w:pgMar w:top="1417" w:right="850" w:bottom="1247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12F1" w14:textId="77777777" w:rsidR="00C22654" w:rsidRDefault="00C22654" w:rsidP="00E8365E">
      <w:r>
        <w:separator/>
      </w:r>
    </w:p>
  </w:endnote>
  <w:endnote w:type="continuationSeparator" w:id="0">
    <w:p w14:paraId="036A69A7" w14:textId="77777777" w:rsidR="00C22654" w:rsidRDefault="00C22654" w:rsidP="00E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795DB" w14:textId="77777777" w:rsidR="00C22654" w:rsidRDefault="00C22654" w:rsidP="00E8365E">
      <w:r>
        <w:separator/>
      </w:r>
    </w:p>
  </w:footnote>
  <w:footnote w:type="continuationSeparator" w:id="0">
    <w:p w14:paraId="6B18D84B" w14:textId="77777777" w:rsidR="00C22654" w:rsidRDefault="00C22654" w:rsidP="00E8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FF"/>
    <w:rsid w:val="00027E6C"/>
    <w:rsid w:val="000303E2"/>
    <w:rsid w:val="00035A52"/>
    <w:rsid w:val="00096F6C"/>
    <w:rsid w:val="000A170A"/>
    <w:rsid w:val="000C3E34"/>
    <w:rsid w:val="000D686D"/>
    <w:rsid w:val="000E78D9"/>
    <w:rsid w:val="000E7CBE"/>
    <w:rsid w:val="00104677"/>
    <w:rsid w:val="001101FA"/>
    <w:rsid w:val="001944D7"/>
    <w:rsid w:val="001C3099"/>
    <w:rsid w:val="001C4FE8"/>
    <w:rsid w:val="00203FA5"/>
    <w:rsid w:val="0022066C"/>
    <w:rsid w:val="00227444"/>
    <w:rsid w:val="002626AA"/>
    <w:rsid w:val="00263C7A"/>
    <w:rsid w:val="002A7378"/>
    <w:rsid w:val="002C16E9"/>
    <w:rsid w:val="002C3E2E"/>
    <w:rsid w:val="002E57FF"/>
    <w:rsid w:val="003060AD"/>
    <w:rsid w:val="00380795"/>
    <w:rsid w:val="00392B61"/>
    <w:rsid w:val="003948EC"/>
    <w:rsid w:val="003D7F65"/>
    <w:rsid w:val="003F5514"/>
    <w:rsid w:val="004259E3"/>
    <w:rsid w:val="00440B03"/>
    <w:rsid w:val="004C230F"/>
    <w:rsid w:val="004D50F4"/>
    <w:rsid w:val="004E115C"/>
    <w:rsid w:val="0050582B"/>
    <w:rsid w:val="0051089E"/>
    <w:rsid w:val="00531767"/>
    <w:rsid w:val="00542FFF"/>
    <w:rsid w:val="00543DC5"/>
    <w:rsid w:val="005B580C"/>
    <w:rsid w:val="005D56A6"/>
    <w:rsid w:val="005E1E97"/>
    <w:rsid w:val="005E4117"/>
    <w:rsid w:val="0064078D"/>
    <w:rsid w:val="006760F4"/>
    <w:rsid w:val="006833FE"/>
    <w:rsid w:val="00683C8D"/>
    <w:rsid w:val="006A49AD"/>
    <w:rsid w:val="006E2312"/>
    <w:rsid w:val="00750455"/>
    <w:rsid w:val="00757481"/>
    <w:rsid w:val="007A6B51"/>
    <w:rsid w:val="007D1919"/>
    <w:rsid w:val="007E4962"/>
    <w:rsid w:val="00823D2D"/>
    <w:rsid w:val="00833715"/>
    <w:rsid w:val="008717DA"/>
    <w:rsid w:val="008977F7"/>
    <w:rsid w:val="00946921"/>
    <w:rsid w:val="009639F3"/>
    <w:rsid w:val="00965112"/>
    <w:rsid w:val="00975B7D"/>
    <w:rsid w:val="009A17A2"/>
    <w:rsid w:val="009A6A66"/>
    <w:rsid w:val="00A12E8A"/>
    <w:rsid w:val="00A42D01"/>
    <w:rsid w:val="00A8139E"/>
    <w:rsid w:val="00A9211E"/>
    <w:rsid w:val="00AC4F2B"/>
    <w:rsid w:val="00AD54E0"/>
    <w:rsid w:val="00AD74E0"/>
    <w:rsid w:val="00AE665A"/>
    <w:rsid w:val="00B52397"/>
    <w:rsid w:val="00B56C46"/>
    <w:rsid w:val="00B803F8"/>
    <w:rsid w:val="00BE2A18"/>
    <w:rsid w:val="00BE6658"/>
    <w:rsid w:val="00BF6932"/>
    <w:rsid w:val="00C22654"/>
    <w:rsid w:val="00C30157"/>
    <w:rsid w:val="00CA229B"/>
    <w:rsid w:val="00CE3B03"/>
    <w:rsid w:val="00CE75C2"/>
    <w:rsid w:val="00CF4294"/>
    <w:rsid w:val="00D517A1"/>
    <w:rsid w:val="00D53DF6"/>
    <w:rsid w:val="00D77C58"/>
    <w:rsid w:val="00D900E6"/>
    <w:rsid w:val="00DB3971"/>
    <w:rsid w:val="00DC7776"/>
    <w:rsid w:val="00DD6FC4"/>
    <w:rsid w:val="00E02466"/>
    <w:rsid w:val="00E12CE2"/>
    <w:rsid w:val="00E1549A"/>
    <w:rsid w:val="00E57E3B"/>
    <w:rsid w:val="00E8365E"/>
    <w:rsid w:val="00E90FD7"/>
    <w:rsid w:val="00F14EBD"/>
    <w:rsid w:val="00F6186E"/>
    <w:rsid w:val="00FB5D8A"/>
    <w:rsid w:val="00FC0E56"/>
    <w:rsid w:val="00FF226A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E8003B"/>
  <w15:chartTrackingRefBased/>
  <w15:docId w15:val="{B84204AD-8F8A-4449-AC46-828034D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-2"/>
      <w:sz w:val="24"/>
      <w:szCs w:val="24"/>
    </w:rPr>
  </w:style>
  <w:style w:type="table" w:styleId="a4">
    <w:name w:val="Table Grid"/>
    <w:basedOn w:val="a1"/>
    <w:rsid w:val="004D5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83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365E"/>
    <w:rPr>
      <w:kern w:val="2"/>
      <w:sz w:val="21"/>
      <w:szCs w:val="24"/>
    </w:rPr>
  </w:style>
  <w:style w:type="paragraph" w:styleId="a7">
    <w:name w:val="footer"/>
    <w:basedOn w:val="a"/>
    <w:link w:val="a8"/>
    <w:rsid w:val="00E83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365E"/>
    <w:rPr>
      <w:kern w:val="2"/>
      <w:sz w:val="21"/>
      <w:szCs w:val="24"/>
    </w:rPr>
  </w:style>
  <w:style w:type="paragraph" w:styleId="a9">
    <w:name w:val="Balloon Text"/>
    <w:basedOn w:val="a"/>
    <w:link w:val="aa"/>
    <w:rsid w:val="008717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17D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0E78D9"/>
    <w:rPr>
      <w:sz w:val="18"/>
      <w:szCs w:val="18"/>
    </w:rPr>
  </w:style>
  <w:style w:type="paragraph" w:styleId="ac">
    <w:name w:val="annotation text"/>
    <w:basedOn w:val="a"/>
    <w:link w:val="ad"/>
    <w:rsid w:val="000E78D9"/>
    <w:pPr>
      <w:jc w:val="left"/>
    </w:pPr>
  </w:style>
  <w:style w:type="character" w:customStyle="1" w:styleId="ad">
    <w:name w:val="コメント文字列 (文字)"/>
    <w:basedOn w:val="a0"/>
    <w:link w:val="ac"/>
    <w:rsid w:val="000E78D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E78D9"/>
    <w:rPr>
      <w:b/>
      <w:bCs/>
    </w:rPr>
  </w:style>
  <w:style w:type="character" w:customStyle="1" w:styleId="af">
    <w:name w:val="コメント内容 (文字)"/>
    <w:basedOn w:val="ad"/>
    <w:link w:val="ae"/>
    <w:rsid w:val="000E78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FCD96-FE94-4C8B-AFFA-D4C797051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19E4E-0390-40D9-B3C0-188AD2F07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7DDE2-399F-445C-89B4-7B35CEDF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jinzai-arakawa</dc:creator>
  <cp:keywords/>
  <dc:description/>
  <cp:lastModifiedBy>新垣 圭子</cp:lastModifiedBy>
  <cp:revision>14</cp:revision>
  <cp:lastPrinted>2020-07-14T05:35:00Z</cp:lastPrinted>
  <dcterms:created xsi:type="dcterms:W3CDTF">2018-06-26T05:58:00Z</dcterms:created>
  <dcterms:modified xsi:type="dcterms:W3CDTF">2020-07-14T08:40:00Z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  <property fmtid="{D5CDD505-2E9C-101B-9397-08002B2CF9AE}" pid="3" name="Order">
    <vt:r8>4397600</vt:r8>
  </property>
</Properties>
</file>